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0" w:rsidRDefault="00126530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1265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126530" w:rsidRDefault="0012653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265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126530" w:rsidRDefault="0012653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5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126530" w:rsidRDefault="0012653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126530" w:rsidRDefault="00126530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26530" w:rsidRDefault="00126530"/>
    <w:sdt>
      <w:sdtPr>
        <w:alias w:val="Resume Name"/>
        <w:tag w:val="Resume Name"/>
        <w:id w:val="707398252"/>
        <w:placeholder>
          <w:docPart w:val="AF68B82D41864F5CBD147A7D2B162C3A"/>
        </w:placeholder>
        <w:docPartList>
          <w:docPartGallery w:val="Quick Parts"/>
          <w:docPartCategory w:val=" Resume Name"/>
        </w:docPartList>
      </w:sdtPr>
      <w:sdtContent>
        <w:p w:rsidR="00126530" w:rsidRDefault="00126530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126530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79CD2CFF85BF4254851A0300970D5B0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26530" w:rsidRDefault="004E6BF7">
                    <w:pPr>
                      <w:pStyle w:val="PersonalName"/>
                    </w:pPr>
                    <w:r>
                      <w:t>Leandra Tingay</w:t>
                    </w:r>
                  </w:p>
                </w:sdtContent>
              </w:sdt>
              <w:p w:rsidR="00126530" w:rsidRDefault="004E6BF7">
                <w:pPr>
                  <w:pStyle w:val="NoSpacing"/>
                </w:pPr>
                <w:r>
                  <w:t>(517) 315-1563</w:t>
                </w:r>
              </w:p>
              <w:p w:rsidR="00126530" w:rsidRDefault="00126530">
                <w:pPr>
                  <w:pStyle w:val="NoSpacing"/>
                  <w:rPr>
                    <w:b/>
                  </w:rPr>
                </w:pPr>
              </w:p>
              <w:p w:rsidR="00126530" w:rsidRDefault="004E6BF7">
                <w:pPr>
                  <w:pStyle w:val="NoSpacing"/>
                </w:pPr>
                <w:r>
                  <w:t>1062 Circle Drive, Jackson MI 49201</w:t>
                </w:r>
              </w:p>
              <w:p w:rsidR="00126530" w:rsidRDefault="004E6BF7">
                <w:pPr>
                  <w:pStyle w:val="NoSpacing"/>
                </w:pPr>
                <w:r>
                  <w:t>leandraminx96@gmail.com</w:t>
                </w:r>
              </w:p>
              <w:p w:rsidR="00126530" w:rsidRDefault="00126530" w:rsidP="004E6BF7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126530" w:rsidRDefault="00126530">
                <w:pPr>
                  <w:pStyle w:val="NoSpacing"/>
                  <w:jc w:val="right"/>
                </w:pPr>
              </w:p>
            </w:tc>
          </w:tr>
        </w:tbl>
        <w:p w:rsidR="00126530" w:rsidRDefault="00126530"/>
      </w:sdtContent>
    </w:sdt>
    <w:p w:rsidR="00126530" w:rsidRDefault="0098604B">
      <w:pPr>
        <w:pStyle w:val="Section"/>
      </w:pPr>
      <w:r>
        <w:t>Objectives</w:t>
      </w:r>
    </w:p>
    <w:p w:rsidR="00126530" w:rsidRDefault="004E6BF7">
      <w:pPr>
        <w:pStyle w:val="SubsectionText"/>
      </w:pPr>
      <w:proofErr w:type="gramStart"/>
      <w:r>
        <w:t>To better my skills, and expand my resume.</w:t>
      </w:r>
      <w:proofErr w:type="gramEnd"/>
    </w:p>
    <w:p w:rsidR="00126530" w:rsidRDefault="0098604B">
      <w:pPr>
        <w:pStyle w:val="Section"/>
      </w:pPr>
      <w:r>
        <w:t>Education</w:t>
      </w:r>
    </w:p>
    <w:p w:rsidR="00126530" w:rsidRDefault="004E6BF7">
      <w:pPr>
        <w:pStyle w:val="Subsection"/>
      </w:pPr>
      <w:r>
        <w:rPr>
          <w:rStyle w:val="SubsectionDateChar1"/>
        </w:rPr>
        <w:t>2015</w:t>
      </w:r>
      <w:r w:rsidR="0098604B">
        <w:rPr>
          <w:rStyle w:val="SubsectionDateChar1"/>
        </w:rPr>
        <w:t xml:space="preserve"> |</w:t>
      </w:r>
      <w:r w:rsidR="0098604B">
        <w:t xml:space="preserve"> </w:t>
      </w:r>
      <w:r>
        <w:t>Western Options High School</w:t>
      </w:r>
    </w:p>
    <w:p w:rsidR="00126530" w:rsidRDefault="004E6BF7">
      <w:pPr>
        <w:pStyle w:val="ListBullet"/>
        <w:numPr>
          <w:ilvl w:val="0"/>
          <w:numId w:val="1"/>
        </w:numPr>
      </w:pPr>
      <w:r>
        <w:t>High School Diploma – General Education</w:t>
      </w:r>
    </w:p>
    <w:p w:rsidR="00126530" w:rsidRDefault="0098604B">
      <w:pPr>
        <w:pStyle w:val="Section"/>
      </w:pPr>
      <w:r>
        <w:t>Experience</w:t>
      </w:r>
    </w:p>
    <w:p w:rsidR="00126530" w:rsidRDefault="004E6BF7">
      <w:pPr>
        <w:pStyle w:val="Subsection"/>
      </w:pPr>
      <w:r>
        <w:rPr>
          <w:rStyle w:val="SubsectionDateChar1"/>
        </w:rPr>
        <w:t>August 2013</w:t>
      </w:r>
      <w:r w:rsidR="0098604B">
        <w:rPr>
          <w:rStyle w:val="SubsectionDateChar1"/>
        </w:rPr>
        <w:t xml:space="preserve"> </w:t>
      </w:r>
      <w:r>
        <w:rPr>
          <w:rStyle w:val="SubsectionDateChar1"/>
        </w:rPr>
        <w:t>–</w:t>
      </w:r>
      <w:r w:rsidR="0098604B">
        <w:rPr>
          <w:rStyle w:val="SubsectionDateChar1"/>
        </w:rPr>
        <w:t xml:space="preserve"> </w:t>
      </w:r>
      <w:r>
        <w:rPr>
          <w:rStyle w:val="SubsectionDateChar1"/>
        </w:rPr>
        <w:t>May 2015</w:t>
      </w:r>
      <w:r w:rsidR="0098604B">
        <w:rPr>
          <w:rStyle w:val="SubsectionDateChar1"/>
        </w:rPr>
        <w:t xml:space="preserve"> | </w:t>
      </w:r>
      <w:r>
        <w:t>Crew Member</w:t>
      </w:r>
    </w:p>
    <w:p w:rsidR="00126530" w:rsidRDefault="004E6BF7">
      <w:pPr>
        <w:rPr>
          <w:rStyle w:val="SubsectionDateChar1"/>
        </w:rPr>
      </w:pPr>
      <w:r>
        <w:rPr>
          <w:rStyle w:val="SubsectionDateChar1"/>
        </w:rPr>
        <w:t>McDonalds</w:t>
      </w:r>
      <w:r w:rsidR="0098604B">
        <w:rPr>
          <w:rStyle w:val="SubsectionDateChar1"/>
        </w:rPr>
        <w:t xml:space="preserve"> | </w:t>
      </w:r>
      <w:r>
        <w:rPr>
          <w:rStyle w:val="SubsectionDateChar1"/>
        </w:rPr>
        <w:t>4500 Hull Rd Leslie, MI 49251</w:t>
      </w:r>
    </w:p>
    <w:p w:rsidR="004E6BF7" w:rsidRDefault="004E6BF7" w:rsidP="004E6BF7">
      <w:pPr>
        <w:pStyle w:val="Subsection"/>
        <w:rPr>
          <w:rStyle w:val="SubsectionDateChar1"/>
          <w:color w:val="D34817" w:themeColor="accent1"/>
        </w:rPr>
      </w:pPr>
      <w:r w:rsidRPr="004E6BF7">
        <w:rPr>
          <w:rStyle w:val="SubsectionDateChar1"/>
        </w:rPr>
        <w:t>February 2015 – Current |</w:t>
      </w:r>
      <w:r>
        <w:rPr>
          <w:rStyle w:val="SubsectionDateChar1"/>
          <w:color w:val="D34817" w:themeColor="accent1"/>
        </w:rPr>
        <w:t>Nursery Worker</w:t>
      </w:r>
    </w:p>
    <w:p w:rsidR="00126530" w:rsidRPr="004E6BF7" w:rsidRDefault="004E6BF7" w:rsidP="004E6BF7">
      <w:pPr>
        <w:rPr>
          <w:rFonts w:asciiTheme="majorHAnsi" w:hAnsiTheme="majorHAnsi"/>
          <w:color w:val="696464" w:themeColor="text2"/>
          <w:spacing w:val="20"/>
          <w:sz w:val="24"/>
          <w:szCs w:val="32"/>
        </w:rPr>
      </w:pPr>
      <w:r>
        <w:rPr>
          <w:rStyle w:val="SubsectionDateChar1"/>
        </w:rPr>
        <w:t>Woodville Community Center | 3950 Catherine St. Jackson, MI 49203</w:t>
      </w:r>
    </w:p>
    <w:p w:rsidR="00126530" w:rsidRDefault="00126530">
      <w:pPr>
        <w:spacing w:after="200"/>
      </w:pPr>
    </w:p>
    <w:sectPr w:rsidR="00126530" w:rsidSect="00126530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4B" w:rsidRDefault="0098604B">
      <w:r>
        <w:separator/>
      </w:r>
    </w:p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</w:endnote>
  <w:endnote w:type="continuationSeparator" w:id="0">
    <w:p w:rsidR="0098604B" w:rsidRDefault="0098604B">
      <w:r>
        <w:continuationSeparator/>
      </w:r>
    </w:p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0" w:rsidRDefault="00126530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2DF0E357D1164305B44501CBFDC69AAC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26530" w:rsidRDefault="004E6BF7">
                    <w:pPr>
                      <w:pStyle w:val="GrayText"/>
                    </w:pPr>
                    <w:r>
                      <w:t>Leandra Tingay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126530" w:rsidRDefault="0012653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8604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0" w:rsidRDefault="00126530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89.5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ED8362CE3DA348EC846AE1FC7E1F08F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26530" w:rsidRDefault="004E6BF7">
                    <w:pPr>
                      <w:pStyle w:val="GrayText"/>
                    </w:pPr>
                    <w:r>
                      <w:t>Leandra Tingay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5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126530" w:rsidRDefault="0012653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8604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126530" w:rsidRDefault="0012653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0" w:rsidRDefault="00126530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1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126530" w:rsidRDefault="0012653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4B" w:rsidRDefault="0098604B">
      <w:r>
        <w:separator/>
      </w:r>
    </w:p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</w:footnote>
  <w:footnote w:type="continuationSeparator" w:id="0">
    <w:p w:rsidR="0098604B" w:rsidRDefault="0098604B">
      <w:r>
        <w:continuationSeparator/>
      </w:r>
    </w:p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  <w:p w:rsidR="0098604B" w:rsidRDefault="009860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8604B"/>
    <w:rsid w:val="00126530"/>
    <w:rsid w:val="004E6BF7"/>
    <w:rsid w:val="009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30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2653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2653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53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2653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2653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530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530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53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53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30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530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530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530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530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530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530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530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530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2653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653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26530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6530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26530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26530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26530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26530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26530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26530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26530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26530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26530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26530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26530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26530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26530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26530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2653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2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30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26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530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3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2653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26530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2653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26530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26530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26530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26530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26530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2653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26530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26530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2653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2653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26530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2653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26530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26530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26530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26530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26530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26530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26530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26530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26530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26530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26530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2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68B82D41864F5CBD147A7D2B16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780C-891A-4EF2-9E97-148E9DC689C2}"/>
      </w:docPartPr>
      <w:docPartBody>
        <w:p w:rsidR="00000000" w:rsidRDefault="003A2942">
          <w:pPr>
            <w:pStyle w:val="AF68B82D41864F5CBD147A7D2B162C3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9CD2CFF85BF4254851A0300970D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DB50-7DD1-4B52-B300-BB235C59FACF}"/>
      </w:docPartPr>
      <w:docPartBody>
        <w:p w:rsidR="00000000" w:rsidRDefault="003A2942">
          <w:pPr>
            <w:pStyle w:val="79CD2CFF85BF4254851A0300970D5B0B"/>
          </w:pPr>
          <w:r>
            <w:t>[Type your name]</w:t>
          </w:r>
        </w:p>
      </w:docPartBody>
    </w:docPart>
    <w:docPart>
      <w:docPartPr>
        <w:name w:val="2DF0E357D1164305B44501CBFDC6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90A1-AC49-48EA-AB4A-D5ED1FDDAE89}"/>
      </w:docPartPr>
      <w:docPartBody>
        <w:p w:rsidR="00000000" w:rsidRDefault="003A2942">
          <w:pPr>
            <w:pStyle w:val="2DF0E357D1164305B44501CBFDC69AAC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ED8362CE3DA348EC846AE1FC7E1F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B507-46A4-482E-806F-808D5BF1E212}"/>
      </w:docPartPr>
      <w:docPartBody>
        <w:p w:rsidR="00000000" w:rsidRDefault="003A2942">
          <w:pPr>
            <w:pStyle w:val="ED8362CE3DA348EC846AE1FC7E1F08F1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2942"/>
    <w:rsid w:val="003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68B82D41864F5CBD147A7D2B162C3A">
    <w:name w:val="AF68B82D41864F5CBD147A7D2B162C3A"/>
  </w:style>
  <w:style w:type="paragraph" w:customStyle="1" w:styleId="79CD2CFF85BF4254851A0300970D5B0B">
    <w:name w:val="79CD2CFF85BF4254851A0300970D5B0B"/>
  </w:style>
  <w:style w:type="paragraph" w:customStyle="1" w:styleId="0D2135CEC03F46F6825B81460E20E74D">
    <w:name w:val="0D2135CEC03F46F6825B81460E20E74D"/>
  </w:style>
  <w:style w:type="paragraph" w:customStyle="1" w:styleId="2A3460422B764BB7A5EA342BC44A6CA8">
    <w:name w:val="2A3460422B764BB7A5EA342BC44A6CA8"/>
  </w:style>
  <w:style w:type="paragraph" w:customStyle="1" w:styleId="4584236D58914735975373B53913A43C">
    <w:name w:val="4584236D58914735975373B53913A43C"/>
  </w:style>
  <w:style w:type="paragraph" w:customStyle="1" w:styleId="AF7BD67694F54774B05CE64DFC05E934">
    <w:name w:val="AF7BD67694F54774B05CE64DFC05E934"/>
  </w:style>
  <w:style w:type="paragraph" w:customStyle="1" w:styleId="109C24E4AA2D456882BEB194F72D973D">
    <w:name w:val="109C24E4AA2D456882BEB194F72D973D"/>
  </w:style>
  <w:style w:type="character" w:customStyle="1" w:styleId="SubsectionDateChar1">
    <w:name w:val="Subsection Date Char1"/>
    <w:basedOn w:val="DefaultParagraphFont"/>
    <w:link w:val="SubsectionDat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3C441091F6FC4E1FB5EF73E85D412B00">
    <w:name w:val="3C441091F6FC4E1FB5EF73E85D412B00"/>
  </w:style>
  <w:style w:type="paragraph" w:customStyle="1" w:styleId="F176F8F014734519B12FC56D8953EC71">
    <w:name w:val="F176F8F014734519B12FC56D8953EC71"/>
  </w:style>
  <w:style w:type="paragraph" w:customStyle="1" w:styleId="63E9FF55F501412CA4232FAFB9F7C3C6">
    <w:name w:val="63E9FF55F501412CA4232FAFB9F7C3C6"/>
  </w:style>
  <w:style w:type="paragraph" w:customStyle="1" w:styleId="6FA2965A2CA44C869864400A1C38642A">
    <w:name w:val="6FA2965A2CA44C869864400A1C38642A"/>
  </w:style>
  <w:style w:type="paragraph" w:customStyle="1" w:styleId="CFB742BDDD3C42359F8618540AAD5404">
    <w:name w:val="CFB742BDDD3C42359F8618540AAD5404"/>
  </w:style>
  <w:style w:type="paragraph" w:customStyle="1" w:styleId="2CB47F574EFB4206B7E81E112DAEDBA0">
    <w:name w:val="2CB47F574EFB4206B7E81E112DAEDBA0"/>
  </w:style>
  <w:style w:type="character" w:customStyle="1" w:styleId="subsectiondatechar">
    <w:name w:val="subsectiondatechar"/>
    <w:basedOn w:val="DefaultParagraphFont"/>
  </w:style>
  <w:style w:type="paragraph" w:customStyle="1" w:styleId="4B5DD08DA659429F8650B02405200D57">
    <w:name w:val="4B5DD08DA659429F8650B02405200D57"/>
  </w:style>
  <w:style w:type="paragraph" w:customStyle="1" w:styleId="28E0C34D903C41C6A475E963A206DD31">
    <w:name w:val="28E0C34D903C41C6A475E963A206DD31"/>
  </w:style>
  <w:style w:type="paragraph" w:customStyle="1" w:styleId="FB7FEBF6D60A48399869C52D0E8465E2">
    <w:name w:val="FB7FEBF6D60A48399869C52D0E8465E2"/>
  </w:style>
  <w:style w:type="paragraph" w:customStyle="1" w:styleId="758CBC3822A24696B90EB1CBADA6A7C6">
    <w:name w:val="758CBC3822A24696B90EB1CBADA6A7C6"/>
  </w:style>
  <w:style w:type="paragraph" w:customStyle="1" w:styleId="2DF0E357D1164305B44501CBFDC69AAC">
    <w:name w:val="2DF0E357D1164305B44501CBFDC69AAC"/>
  </w:style>
  <w:style w:type="paragraph" w:customStyle="1" w:styleId="ED8362CE3DA348EC846AE1FC7E1F08F1">
    <w:name w:val="ED8362CE3DA348EC846AE1FC7E1F08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BD2E2B9-D0F2-4F0A-8AC9-6DC015DA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Tingay</dc:creator>
  <cp:lastModifiedBy>Windows User</cp:lastModifiedBy>
  <cp:revision>2</cp:revision>
  <dcterms:created xsi:type="dcterms:W3CDTF">2015-02-23T13:25:00Z</dcterms:created>
  <dcterms:modified xsi:type="dcterms:W3CDTF">2015-02-23T13:35:00Z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